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EC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47AEC" w:rsidRPr="00EC518E" w:rsidRDefault="00547AEC" w:rsidP="00547AEC">
      <w:pPr>
        <w:pStyle w:val="a3"/>
        <w:rPr>
          <w:b w:val="0"/>
        </w:rPr>
      </w:pPr>
      <w:r w:rsidRPr="00EC518E">
        <w:rPr>
          <w:b w:val="0"/>
        </w:rPr>
        <w:t xml:space="preserve">ДОГОВОР </w:t>
      </w:r>
      <w:r w:rsidRPr="00547AEC">
        <w:rPr>
          <w:b w:val="0"/>
          <w:lang w:val="ru-RU"/>
        </w:rPr>
        <w:t xml:space="preserve">№ </w:t>
      </w:r>
      <w:r>
        <w:rPr>
          <w:b w:val="0"/>
          <w:lang w:val="ru-RU"/>
        </w:rPr>
        <w:t>_________</w:t>
      </w:r>
    </w:p>
    <w:p w:rsidR="00547AEC" w:rsidRDefault="00547AEC" w:rsidP="00547AEC">
      <w:pPr>
        <w:pStyle w:val="5"/>
        <w:numPr>
          <w:ilvl w:val="0"/>
          <w:numId w:val="0"/>
        </w:numPr>
        <w:rPr>
          <w:b w:val="0"/>
          <w:lang w:val="ru-RU"/>
        </w:rPr>
      </w:pPr>
      <w:r w:rsidRPr="00EC518E">
        <w:rPr>
          <w:b w:val="0"/>
        </w:rPr>
        <w:t>КУПЛИ-ПРОДАЖИ ЗЕМЕЛЬНОГО УЧАСТКА</w:t>
      </w:r>
    </w:p>
    <w:p w:rsidR="00547AEC" w:rsidRPr="00725050" w:rsidRDefault="00547AEC" w:rsidP="00547AEC">
      <w:pPr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7AEC" w:rsidRPr="003D63A5" w:rsidTr="00651160">
        <w:tc>
          <w:tcPr>
            <w:tcW w:w="4785" w:type="dxa"/>
            <w:shd w:val="clear" w:color="auto" w:fill="auto"/>
          </w:tcPr>
          <w:p w:rsidR="00547AEC" w:rsidRPr="00725050" w:rsidRDefault="00547AEC" w:rsidP="0065116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50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Иркутская область, город Зима</w:t>
            </w:r>
          </w:p>
        </w:tc>
        <w:tc>
          <w:tcPr>
            <w:tcW w:w="4786" w:type="dxa"/>
            <w:shd w:val="clear" w:color="auto" w:fill="auto"/>
          </w:tcPr>
          <w:p w:rsidR="00547AEC" w:rsidRPr="00777807" w:rsidRDefault="00547AEC" w:rsidP="00651160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 xml:space="preserve">«     </w:t>
            </w:r>
            <w:r w:rsidRPr="00777807">
              <w:rPr>
                <w:bCs/>
                <w:u w:val="single"/>
              </w:rPr>
              <w:t xml:space="preserve"> »  </w:t>
            </w:r>
            <w:r>
              <w:rPr>
                <w:bCs/>
                <w:u w:val="single"/>
              </w:rPr>
              <w:t xml:space="preserve">                       </w:t>
            </w:r>
            <w:r w:rsidRPr="00777807">
              <w:rPr>
                <w:bCs/>
                <w:u w:val="single"/>
              </w:rPr>
              <w:t>.</w:t>
            </w:r>
          </w:p>
        </w:tc>
      </w:tr>
    </w:tbl>
    <w:p w:rsidR="00547AEC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</w:rPr>
        <w:t xml:space="preserve">Администрация  </w:t>
      </w:r>
      <w:r>
        <w:rPr>
          <w:rFonts w:ascii="Times New Roman" w:hAnsi="Times New Roman"/>
          <w:sz w:val="24"/>
          <w:szCs w:val="24"/>
        </w:rPr>
        <w:t xml:space="preserve">Кимильтейского </w:t>
      </w:r>
      <w:r w:rsidRPr="00250361">
        <w:rPr>
          <w:rFonts w:ascii="Times New Roman" w:hAnsi="Times New Roman"/>
          <w:sz w:val="24"/>
          <w:szCs w:val="24"/>
        </w:rPr>
        <w:t>муниципального образования</w:t>
      </w:r>
      <w:r w:rsidRPr="00096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района</w:t>
      </w:r>
      <w:r w:rsidRPr="00250361">
        <w:rPr>
          <w:rFonts w:ascii="Times New Roman" w:hAnsi="Times New Roman"/>
          <w:sz w:val="24"/>
          <w:szCs w:val="24"/>
        </w:rPr>
        <w:t>, действующая от имени собственника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Кимильтейского </w:t>
      </w:r>
      <w:r w:rsidRPr="0025036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096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Зиминского района</w:t>
      </w:r>
      <w:r w:rsidRPr="00250361">
        <w:rPr>
          <w:rFonts w:ascii="Times New Roman" w:hAnsi="Times New Roman"/>
          <w:b/>
          <w:sz w:val="24"/>
          <w:szCs w:val="24"/>
        </w:rPr>
        <w:t>,</w:t>
      </w:r>
      <w:r w:rsidRPr="00250361">
        <w:rPr>
          <w:rFonts w:ascii="Times New Roman" w:hAnsi="Times New Roman"/>
          <w:sz w:val="24"/>
          <w:szCs w:val="24"/>
        </w:rPr>
        <w:t xml:space="preserve">  в лице _____________________</w:t>
      </w:r>
      <w:proofErr w:type="gramStart"/>
      <w:r w:rsidRPr="002503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50361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Pr="00250361">
        <w:rPr>
          <w:rFonts w:ascii="Times New Roman" w:hAnsi="Times New Roman"/>
          <w:b/>
          <w:sz w:val="24"/>
          <w:szCs w:val="24"/>
        </w:rPr>
        <w:t xml:space="preserve">«ПРОДАВЕЦ», </w:t>
      </w:r>
      <w:r w:rsidRPr="00250361">
        <w:rPr>
          <w:rFonts w:ascii="Times New Roman" w:hAnsi="Times New Roman"/>
          <w:sz w:val="24"/>
          <w:szCs w:val="24"/>
        </w:rPr>
        <w:t xml:space="preserve">с одной стороны, и  ______________________, именуемый в дальнейшем  </w:t>
      </w:r>
      <w:r w:rsidRPr="00250361">
        <w:rPr>
          <w:rFonts w:ascii="Times New Roman" w:hAnsi="Times New Roman"/>
          <w:b/>
          <w:sz w:val="24"/>
          <w:szCs w:val="24"/>
        </w:rPr>
        <w:t xml:space="preserve">«ПОКУПАТЕЛЬ», </w:t>
      </w:r>
      <w:r w:rsidRPr="00250361">
        <w:rPr>
          <w:rFonts w:ascii="Times New Roman" w:hAnsi="Times New Roman"/>
          <w:sz w:val="24"/>
          <w:szCs w:val="24"/>
        </w:rPr>
        <w:t xml:space="preserve">и именуемые в дальнейшем «Стороны», на основании протокола _______________________ </w:t>
      </w:r>
      <w:proofErr w:type="spellStart"/>
      <w:r w:rsidRPr="00250361">
        <w:rPr>
          <w:rFonts w:ascii="Times New Roman" w:hAnsi="Times New Roman"/>
          <w:sz w:val="24"/>
          <w:szCs w:val="24"/>
        </w:rPr>
        <w:t>от_______№</w:t>
      </w:r>
      <w:proofErr w:type="spellEnd"/>
      <w:r w:rsidRPr="00250361">
        <w:rPr>
          <w:rFonts w:ascii="Times New Roman" w:hAnsi="Times New Roman"/>
          <w:sz w:val="24"/>
          <w:szCs w:val="24"/>
        </w:rPr>
        <w:t xml:space="preserve"> ___, заключили настоящий договор о нижеследующем: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47AEC" w:rsidRPr="004755A2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1.ПРЕДМЕТ ДОГОВОРА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 xml:space="preserve">1.1.По настоящему Договору (далее – Договор) Продавец продал, а Покупатель приобрел в собственность земельный участок, расположенный по адресу: ___________________________ кадастровый номер </w:t>
      </w:r>
      <w:r w:rsidRPr="00250361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</w:t>
      </w:r>
      <w:r w:rsidRPr="00250361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 w:rsidRPr="00250361">
        <w:rPr>
          <w:rFonts w:ascii="Times New Roman" w:hAnsi="Times New Roman"/>
          <w:b/>
          <w:bCs/>
          <w:sz w:val="24"/>
          <w:szCs w:val="24"/>
          <w:lang w:eastAsia="ru-RU"/>
        </w:rPr>
        <w:t>_______</w:t>
      </w:r>
      <w:r w:rsidRPr="00250361">
        <w:rPr>
          <w:rFonts w:ascii="Times New Roman" w:hAnsi="Times New Roman"/>
          <w:sz w:val="24"/>
          <w:szCs w:val="24"/>
          <w:lang w:eastAsia="ru-RU"/>
        </w:rPr>
        <w:t>м</w:t>
      </w:r>
      <w:proofErr w:type="gramStart"/>
      <w:r w:rsidRPr="0025036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50361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250361">
        <w:rPr>
          <w:rFonts w:ascii="Times New Roman" w:hAnsi="Times New Roman"/>
          <w:sz w:val="24"/>
          <w:szCs w:val="24"/>
          <w:lang w:eastAsia="ru-RU"/>
        </w:rPr>
        <w:t>из земель _____________________ (далее – земельный участок). Кадастровая стоимость земельного участка составляет</w:t>
      </w:r>
      <w:proofErr w:type="gramStart"/>
      <w:r w:rsidRPr="00250361">
        <w:rPr>
          <w:rFonts w:ascii="Times New Roman" w:hAnsi="Times New Roman"/>
          <w:sz w:val="24"/>
          <w:szCs w:val="24"/>
          <w:lang w:eastAsia="ru-RU"/>
        </w:rPr>
        <w:t xml:space="preserve"> ________ (_______) </w:t>
      </w:r>
      <w:proofErr w:type="gramEnd"/>
      <w:r w:rsidRPr="00250361">
        <w:rPr>
          <w:rFonts w:ascii="Times New Roman" w:hAnsi="Times New Roman"/>
          <w:sz w:val="24"/>
          <w:szCs w:val="24"/>
          <w:lang w:eastAsia="ru-RU"/>
        </w:rPr>
        <w:t>руб. ____ коп.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 xml:space="preserve">1.2.Основанием для заключения Договора является протокол </w:t>
      </w:r>
      <w:r w:rsidRPr="00250361">
        <w:rPr>
          <w:rFonts w:ascii="Times New Roman" w:hAnsi="Times New Roman"/>
          <w:bCs/>
          <w:sz w:val="24"/>
          <w:szCs w:val="24"/>
        </w:rPr>
        <w:t xml:space="preserve">о подведении итогов аукциона по продаже земельного участка </w:t>
      </w:r>
      <w:r w:rsidRPr="00250361">
        <w:rPr>
          <w:rFonts w:ascii="Times New Roman" w:hAnsi="Times New Roman"/>
          <w:sz w:val="24"/>
          <w:szCs w:val="24"/>
          <w:lang w:eastAsia="ru-RU"/>
        </w:rPr>
        <w:t>от «__»_____ 20_____ № ___________.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>1.3. Разрешенное использование земельного участка – _____________________________</w:t>
      </w:r>
      <w:proofErr w:type="gramStart"/>
      <w:r w:rsidRPr="002503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0361">
        <w:rPr>
          <w:rFonts w:ascii="Times New Roman" w:hAnsi="Times New Roman"/>
          <w:sz w:val="24"/>
          <w:szCs w:val="24"/>
        </w:rPr>
        <w:t>.</w:t>
      </w:r>
      <w:proofErr w:type="gramEnd"/>
    </w:p>
    <w:p w:rsidR="00547AEC" w:rsidRDefault="00547AEC" w:rsidP="00547AEC">
      <w:pPr>
        <w:pStyle w:val="a5"/>
        <w:jc w:val="both"/>
      </w:pPr>
      <w:r>
        <w:t xml:space="preserve">                                                            </w:t>
      </w:r>
    </w:p>
    <w:p w:rsidR="00547AEC" w:rsidRPr="00250361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>2. ПЛАТА ПО ДОГОВОРУ</w:t>
      </w:r>
    </w:p>
    <w:p w:rsidR="00547AEC" w:rsidRPr="00250361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50361">
        <w:rPr>
          <w:rFonts w:ascii="Times New Roman" w:hAnsi="Times New Roman"/>
          <w:sz w:val="24"/>
          <w:szCs w:val="24"/>
          <w:lang w:eastAsia="ru-RU"/>
        </w:rPr>
        <w:t xml:space="preserve">2.1.Цена проданного земельного участка, определена Протоколом </w:t>
      </w:r>
      <w:r w:rsidRPr="00250361">
        <w:rPr>
          <w:rFonts w:ascii="Times New Roman" w:hAnsi="Times New Roman"/>
          <w:bCs/>
          <w:sz w:val="24"/>
          <w:szCs w:val="24"/>
        </w:rPr>
        <w:t>о подведении итогов аукциона по продаже земельного участка</w:t>
      </w:r>
      <w:r w:rsidRPr="00250361">
        <w:rPr>
          <w:rFonts w:ascii="Times New Roman" w:hAnsi="Times New Roman"/>
          <w:sz w:val="24"/>
          <w:szCs w:val="24"/>
          <w:lang w:eastAsia="ru-RU"/>
        </w:rPr>
        <w:t xml:space="preserve"> от _____________,   являющимся неотъемлемой частью Договора (приложение № 1), составляет _____________(______________) рублей ___ копеек.</w:t>
      </w:r>
      <w:proofErr w:type="gramEnd"/>
      <w:r w:rsidRPr="002503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0361">
        <w:rPr>
          <w:rFonts w:ascii="Times New Roman" w:eastAsia="Calibri" w:hAnsi="Times New Roman"/>
          <w:sz w:val="24"/>
          <w:szCs w:val="24"/>
        </w:rPr>
        <w:t xml:space="preserve">НДС не облагается согласно </w:t>
      </w:r>
      <w:hyperlink r:id="rId5" w:history="1">
        <w:proofErr w:type="spellStart"/>
        <w:r w:rsidRPr="00250361">
          <w:rPr>
            <w:rFonts w:ascii="Times New Roman" w:eastAsia="Calibri" w:hAnsi="Times New Roman"/>
            <w:sz w:val="24"/>
            <w:szCs w:val="24"/>
          </w:rPr>
          <w:t>пп</w:t>
        </w:r>
        <w:proofErr w:type="spellEnd"/>
        <w:r w:rsidRPr="00250361">
          <w:rPr>
            <w:rFonts w:ascii="Times New Roman" w:eastAsia="Calibri" w:hAnsi="Times New Roman"/>
            <w:sz w:val="24"/>
            <w:szCs w:val="24"/>
          </w:rPr>
          <w:t>. 6 п. 2 ст. 146</w:t>
        </w:r>
      </w:hyperlink>
      <w:r w:rsidRPr="00250361">
        <w:rPr>
          <w:rFonts w:ascii="Times New Roman" w:eastAsia="Calibri" w:hAnsi="Times New Roman"/>
          <w:sz w:val="24"/>
          <w:szCs w:val="24"/>
        </w:rPr>
        <w:t xml:space="preserve"> НК РФ.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>2.2.Денежная сумма, указанная в пункте 2.1 Договора за </w:t>
      </w:r>
      <w:r w:rsidRPr="00E37D21">
        <w:rPr>
          <w:rFonts w:ascii="Times New Roman" w:hAnsi="Times New Roman"/>
          <w:sz w:val="24"/>
          <w:szCs w:val="24"/>
          <w:lang w:eastAsia="ru-RU"/>
        </w:rPr>
        <w:t xml:space="preserve">вычетом суммы задатка, указанной в пункте 2.3 Договора, должна быть перечислена Покупателем </w:t>
      </w:r>
      <w:r w:rsidRPr="00E37D21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E37D21">
        <w:rPr>
          <w:rFonts w:ascii="Times New Roman" w:hAnsi="Times New Roman"/>
          <w:sz w:val="24"/>
          <w:szCs w:val="24"/>
        </w:rPr>
        <w:t>и</w:t>
      </w:r>
      <w:proofErr w:type="gramEnd"/>
      <w:r w:rsidRPr="00E37D21">
        <w:rPr>
          <w:rFonts w:ascii="Times New Roman" w:hAnsi="Times New Roman"/>
          <w:sz w:val="24"/>
          <w:szCs w:val="24"/>
        </w:rPr>
        <w:t xml:space="preserve"> 30 календарных дней с момента подписания Сторонами настоящего  Договора</w:t>
      </w:r>
      <w:r w:rsidRPr="00E37D21">
        <w:rPr>
          <w:rFonts w:ascii="Times New Roman" w:hAnsi="Times New Roman"/>
          <w:sz w:val="24"/>
          <w:szCs w:val="24"/>
          <w:lang w:eastAsia="ru-RU"/>
        </w:rPr>
        <w:t xml:space="preserve">  на счет Продавца, путем перечисления на счет: </w:t>
      </w:r>
      <w:r w:rsidRPr="00CC0C56">
        <w:rPr>
          <w:rFonts w:ascii="Times New Roman" w:hAnsi="Times New Roman"/>
          <w:sz w:val="24"/>
          <w:szCs w:val="24"/>
        </w:rPr>
        <w:t>УФК по Иркутской области (Администрация Кимильтейского муниципального образования Зиминского района)  Банк получателя: Отделение Иркутск г</w:t>
      </w:r>
      <w:proofErr w:type="gramStart"/>
      <w:r w:rsidRPr="00CC0C56">
        <w:rPr>
          <w:rFonts w:ascii="Times New Roman" w:hAnsi="Times New Roman"/>
          <w:sz w:val="24"/>
          <w:szCs w:val="24"/>
        </w:rPr>
        <w:t>.И</w:t>
      </w:r>
      <w:proofErr w:type="gramEnd"/>
      <w:r w:rsidRPr="00CC0C56">
        <w:rPr>
          <w:rFonts w:ascii="Times New Roman" w:hAnsi="Times New Roman"/>
          <w:sz w:val="24"/>
          <w:szCs w:val="24"/>
        </w:rPr>
        <w:t>ркутск,</w:t>
      </w:r>
      <w:r w:rsidRPr="00066895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CC0C56">
        <w:rPr>
          <w:rFonts w:ascii="Times New Roman" w:hAnsi="Times New Roman"/>
          <w:sz w:val="24"/>
          <w:szCs w:val="24"/>
        </w:rPr>
        <w:t>р</w:t>
      </w:r>
      <w:proofErr w:type="spellEnd"/>
      <w:r w:rsidRPr="00CC0C56">
        <w:rPr>
          <w:rFonts w:ascii="Times New Roman" w:hAnsi="Times New Roman"/>
          <w:sz w:val="24"/>
          <w:szCs w:val="24"/>
        </w:rPr>
        <w:t>/</w:t>
      </w:r>
      <w:proofErr w:type="spellStart"/>
      <w:r w:rsidRPr="00CC0C56">
        <w:rPr>
          <w:rFonts w:ascii="Times New Roman" w:hAnsi="Times New Roman"/>
          <w:sz w:val="24"/>
          <w:szCs w:val="24"/>
        </w:rPr>
        <w:t>сч</w:t>
      </w:r>
      <w:proofErr w:type="spellEnd"/>
      <w:r w:rsidRPr="00CC0C56">
        <w:rPr>
          <w:rFonts w:ascii="Times New Roman" w:hAnsi="Times New Roman"/>
          <w:sz w:val="24"/>
          <w:szCs w:val="24"/>
        </w:rPr>
        <w:t xml:space="preserve"> 40101810250048010001, БИК 042520001, ИНН 3806002560, КПП 380601001, ОКТМО 25610407; КБК 9</w:t>
      </w:r>
      <w:r>
        <w:rPr>
          <w:rFonts w:ascii="Times New Roman" w:hAnsi="Times New Roman"/>
          <w:sz w:val="24"/>
          <w:szCs w:val="24"/>
        </w:rPr>
        <w:t>54</w:t>
      </w:r>
      <w:r w:rsidRPr="00CC0C56">
        <w:rPr>
          <w:rFonts w:ascii="Times New Roman" w:hAnsi="Times New Roman"/>
          <w:sz w:val="24"/>
          <w:szCs w:val="24"/>
        </w:rPr>
        <w:t>1140602</w:t>
      </w:r>
      <w:r>
        <w:rPr>
          <w:rFonts w:ascii="Times New Roman" w:hAnsi="Times New Roman"/>
          <w:sz w:val="24"/>
          <w:szCs w:val="24"/>
        </w:rPr>
        <w:t>5100000</w:t>
      </w:r>
      <w:r w:rsidRPr="00CC0C56">
        <w:rPr>
          <w:rFonts w:ascii="Times New Roman" w:hAnsi="Times New Roman"/>
          <w:sz w:val="24"/>
          <w:szCs w:val="24"/>
        </w:rPr>
        <w:t>430, в графе «Назначение платежа» - «доходы от продажи земельных участков, находящихся в собственности сельских поселений по договору № _____ купли-продажи земельного участка от ______________20 ___ г.».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361">
        <w:rPr>
          <w:rFonts w:ascii="Times New Roman" w:hAnsi="Times New Roman"/>
          <w:sz w:val="24"/>
          <w:szCs w:val="24"/>
          <w:lang w:eastAsia="ru-RU"/>
        </w:rPr>
        <w:t xml:space="preserve"> 2.3.Внесенный Покупателем на расчетный счет Продавца задаток в размере</w:t>
      </w:r>
      <w:proofErr w:type="gramStart"/>
      <w:r w:rsidRPr="00250361">
        <w:rPr>
          <w:rFonts w:ascii="Times New Roman" w:hAnsi="Times New Roman"/>
          <w:sz w:val="24"/>
          <w:szCs w:val="24"/>
          <w:lang w:eastAsia="ru-RU"/>
        </w:rPr>
        <w:t xml:space="preserve"> _________ (________________________________) </w:t>
      </w:r>
      <w:proofErr w:type="gramEnd"/>
      <w:r w:rsidRPr="00250361">
        <w:rPr>
          <w:rFonts w:ascii="Times New Roman" w:hAnsi="Times New Roman"/>
          <w:sz w:val="24"/>
          <w:szCs w:val="24"/>
          <w:lang w:eastAsia="ru-RU"/>
        </w:rPr>
        <w:t>рублей ___ копеек, Стороны засчитывают в счет выкупной цены земельного участка.</w:t>
      </w:r>
    </w:p>
    <w:p w:rsidR="00547AEC" w:rsidRPr="00250361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</w:rPr>
        <w:t>2.4.  Обязанность Покупателем по оплате считается исполненной в момент зачисления денежных средств на расчетный счет банка Покупателя.</w:t>
      </w:r>
    </w:p>
    <w:p w:rsidR="00547AEC" w:rsidRPr="00250361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250361">
        <w:rPr>
          <w:rFonts w:ascii="Times New Roman" w:hAnsi="Times New Roman"/>
          <w:sz w:val="24"/>
          <w:szCs w:val="24"/>
        </w:rPr>
        <w:t>Валюта</w:t>
      </w:r>
      <w:proofErr w:type="gramEnd"/>
      <w:r w:rsidRPr="00250361">
        <w:rPr>
          <w:rFonts w:ascii="Times New Roman" w:hAnsi="Times New Roman"/>
          <w:sz w:val="24"/>
          <w:szCs w:val="24"/>
        </w:rPr>
        <w:t xml:space="preserve"> в которой определена цена земельного участка является рубль РФ.  </w:t>
      </w:r>
    </w:p>
    <w:p w:rsidR="00547AEC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47AEC" w:rsidRPr="004755A2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3.1.Продавец имеет право: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3.1.1.Требовать от </w:t>
      </w:r>
      <w:r w:rsidRPr="004755A2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4755A2">
        <w:rPr>
          <w:rFonts w:ascii="Times New Roman" w:hAnsi="Times New Roman"/>
          <w:sz w:val="24"/>
          <w:szCs w:val="24"/>
        </w:rPr>
        <w:t xml:space="preserve"> уплаты установленной Договором выкупной цены земельного участка;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3.2.Продавец обязан: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3.2.1. Передать земельный участок по акту приема-передачи, который подписывается Сторонами в течение 3 (трёх) рабочих дней со дня оплаты Покупателем суммы, указанной в п.2.1. настоящего Договора, и является его неотъемлемой частью (Приложение № 2 к Договору);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3.3.</w:t>
      </w:r>
      <w:r w:rsidRPr="004755A2">
        <w:rPr>
          <w:rFonts w:ascii="Times New Roman" w:hAnsi="Times New Roman"/>
          <w:color w:val="000000"/>
          <w:sz w:val="24"/>
          <w:szCs w:val="24"/>
        </w:rPr>
        <w:t xml:space="preserve"> Покупатель имеет</w:t>
      </w:r>
      <w:r w:rsidRPr="004755A2">
        <w:rPr>
          <w:rFonts w:ascii="Times New Roman" w:hAnsi="Times New Roman"/>
          <w:sz w:val="24"/>
          <w:szCs w:val="24"/>
        </w:rPr>
        <w:t xml:space="preserve"> право: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lastRenderedPageBreak/>
        <w:t>3.3.1.Требовать предоставление земельного участка, пригодного для его использования в соответствии с разрешенным использованием, установленным в п. 1.</w:t>
      </w:r>
      <w:r>
        <w:rPr>
          <w:rFonts w:ascii="Times New Roman" w:hAnsi="Times New Roman"/>
          <w:sz w:val="24"/>
          <w:szCs w:val="24"/>
        </w:rPr>
        <w:t>3</w:t>
      </w:r>
      <w:r w:rsidRPr="004755A2">
        <w:rPr>
          <w:rFonts w:ascii="Times New Roman" w:hAnsi="Times New Roman"/>
          <w:sz w:val="24"/>
          <w:szCs w:val="24"/>
        </w:rPr>
        <w:t>. Договора;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3.4.</w:t>
      </w:r>
      <w:r w:rsidRPr="004755A2">
        <w:rPr>
          <w:rFonts w:ascii="Times New Roman" w:hAnsi="Times New Roman"/>
          <w:color w:val="000000"/>
          <w:sz w:val="24"/>
          <w:szCs w:val="24"/>
        </w:rPr>
        <w:t xml:space="preserve"> Покупатель обязан</w:t>
      </w:r>
      <w:r w:rsidRPr="004755A2">
        <w:rPr>
          <w:rFonts w:ascii="Times New Roman" w:hAnsi="Times New Roman"/>
          <w:sz w:val="24"/>
          <w:szCs w:val="24"/>
        </w:rPr>
        <w:t>: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3.4.1.Принять земельный участок по акту приёма-передачи, который подписывается Сторонами в течение 3 (трёх) рабочих дней со дня оплаты Покупателем суммы, указанной в п.2.1. настоящего Договора;</w:t>
      </w:r>
    </w:p>
    <w:p w:rsidR="00547AEC" w:rsidRPr="004755A2" w:rsidRDefault="00547AEC" w:rsidP="00547AEC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3.4.2.Уплатить цену земельного участка в размере, порядке и в сроки, установленные разделом 2 Договора.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47AEC" w:rsidRPr="004755A2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4.1.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547AEC" w:rsidRPr="004755A2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4.2. </w:t>
      </w:r>
      <w:r w:rsidRPr="004755A2">
        <w:rPr>
          <w:rFonts w:ascii="Times New Roman" w:eastAsia="Calibri" w:hAnsi="Times New Roman"/>
          <w:sz w:val="24"/>
          <w:szCs w:val="24"/>
        </w:rPr>
        <w:t>В случае нарушения Покупателем сроков оплаты Продавец вправе потребовать уплаты неустойки (пени) в размере  0,3% от неуплаченной суммы за каждый день просрочки.</w:t>
      </w:r>
    </w:p>
    <w:p w:rsidR="00547AEC" w:rsidRPr="004755A2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4755A2">
        <w:rPr>
          <w:rFonts w:ascii="Times New Roman" w:eastAsia="Calibri" w:hAnsi="Times New Roman"/>
          <w:sz w:val="24"/>
          <w:szCs w:val="24"/>
        </w:rPr>
        <w:t>4.3. За нарушение Продавцом срока передачи земельного участка Покупатель вправе потребовать от Продавца уплаты неустойки (пени) в размере 0,1%  от цены земельного участка (</w:t>
      </w:r>
      <w:hyperlink r:id="rId6" w:history="1">
        <w:r w:rsidRPr="004755A2">
          <w:rPr>
            <w:rFonts w:ascii="Times New Roman" w:eastAsia="Calibri" w:hAnsi="Times New Roman"/>
            <w:sz w:val="24"/>
            <w:szCs w:val="24"/>
          </w:rPr>
          <w:t>п. 2.1</w:t>
        </w:r>
      </w:hyperlink>
      <w:r w:rsidRPr="004755A2">
        <w:rPr>
          <w:rFonts w:ascii="Times New Roman" w:eastAsia="Calibri" w:hAnsi="Times New Roman"/>
          <w:sz w:val="24"/>
          <w:szCs w:val="24"/>
        </w:rPr>
        <w:t xml:space="preserve"> Договора) за каждый день просрочки.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4.4. Стороны освобождаются  от уплаты неустойки (пени),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47AEC" w:rsidRPr="004755A2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5. РАЗРЕШЕНИЕ СПОРОВ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5.1.Споры, возникающие при исполнении Договора, разрешаются по соглашению Сторон.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5.2.При невозможности достижения соглашения между сторонами, возникающие споры разрешаются в судебном порядке в соответствии с законодательством Российской Федерации.</w:t>
      </w:r>
    </w:p>
    <w:p w:rsidR="00547AEC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47AEC" w:rsidRPr="004755A2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55A2">
        <w:rPr>
          <w:rFonts w:ascii="Times New Roman" w:hAnsi="Times New Roman"/>
          <w:sz w:val="24"/>
          <w:szCs w:val="24"/>
        </w:rPr>
        <w:t>6.1.Вопросы, не урегулированные Договором, регулируются действующим законодательством Российской Федерации.</w:t>
      </w:r>
    </w:p>
    <w:p w:rsidR="00547AEC" w:rsidRPr="004755A2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55A2">
        <w:rPr>
          <w:rFonts w:ascii="Times New Roman" w:hAnsi="Times New Roman"/>
          <w:sz w:val="24"/>
          <w:szCs w:val="24"/>
        </w:rPr>
        <w:t>6.2.</w:t>
      </w:r>
      <w:r w:rsidRPr="004755A2">
        <w:rPr>
          <w:rFonts w:ascii="Times New Roman" w:eastAsia="Calibri" w:hAnsi="Times New Roman"/>
          <w:sz w:val="24"/>
          <w:szCs w:val="24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47AEC" w:rsidRPr="004755A2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6.3. </w:t>
      </w:r>
      <w:r w:rsidRPr="004755A2">
        <w:rPr>
          <w:rFonts w:ascii="Times New Roman" w:eastAsia="Calibri" w:hAnsi="Times New Roman"/>
          <w:sz w:val="24"/>
          <w:szCs w:val="24"/>
        </w:rPr>
        <w:t>Договор вступает в силу с момента его подписания Сторонами.</w:t>
      </w:r>
    </w:p>
    <w:p w:rsidR="00547AEC" w:rsidRPr="004755A2" w:rsidRDefault="00547AEC" w:rsidP="00547AEC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6.4. </w:t>
      </w:r>
      <w:r w:rsidRPr="004755A2">
        <w:rPr>
          <w:rFonts w:ascii="Times New Roman" w:eastAsia="Calibri" w:hAnsi="Times New Roman"/>
          <w:sz w:val="24"/>
          <w:szCs w:val="24"/>
        </w:rPr>
        <w:t>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547AEC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>6.5.К Договору прилагаются и являются неотъемлемой его частью: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6.5.1. </w:t>
      </w:r>
      <w:r w:rsidRPr="004C6C7D">
        <w:rPr>
          <w:rFonts w:ascii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C7D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продаже земельного участка  </w:t>
      </w:r>
      <w:r w:rsidRPr="004755A2">
        <w:rPr>
          <w:rFonts w:ascii="Times New Roman" w:hAnsi="Times New Roman"/>
          <w:sz w:val="24"/>
          <w:szCs w:val="24"/>
        </w:rPr>
        <w:t>(Приложение № 1);</w:t>
      </w:r>
    </w:p>
    <w:p w:rsidR="00547AEC" w:rsidRPr="004755A2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55A2">
        <w:rPr>
          <w:rFonts w:ascii="Times New Roman" w:hAnsi="Times New Roman"/>
          <w:sz w:val="24"/>
          <w:szCs w:val="24"/>
        </w:rPr>
        <w:t xml:space="preserve">6.5.1.  Акт приёма–передачи земельного участка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5A2">
        <w:rPr>
          <w:rFonts w:ascii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4755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7AEC" w:rsidRDefault="00547AEC" w:rsidP="00547AEC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7AEC" w:rsidRPr="00CE54DE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54DE">
        <w:rPr>
          <w:rFonts w:ascii="Times New Roman" w:hAnsi="Times New Roman"/>
          <w:b/>
          <w:sz w:val="24"/>
          <w:szCs w:val="24"/>
        </w:rPr>
        <w:t>Юридические адреса и реквизиты (паспортные данные) сторон:</w:t>
      </w:r>
    </w:p>
    <w:tbl>
      <w:tblPr>
        <w:tblW w:w="0" w:type="auto"/>
        <w:tblLook w:val="04A0"/>
      </w:tblPr>
      <w:tblGrid>
        <w:gridCol w:w="4785"/>
        <w:gridCol w:w="4786"/>
      </w:tblGrid>
      <w:tr w:rsidR="00547AEC" w:rsidRPr="00250361" w:rsidTr="00651160">
        <w:tc>
          <w:tcPr>
            <w:tcW w:w="4785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>Покупатель</w:t>
            </w:r>
            <w:r w:rsidRPr="002503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7AEC" w:rsidRPr="00250361" w:rsidTr="00651160">
        <w:tc>
          <w:tcPr>
            <w:tcW w:w="4785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Кимильтейского </w:t>
            </w: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Зиминского района: </w:t>
            </w:r>
            <w:r w:rsidRPr="00367CDB">
              <w:rPr>
                <w:rFonts w:ascii="Times New Roman" w:hAnsi="Times New Roman"/>
                <w:sz w:val="24"/>
                <w:szCs w:val="24"/>
              </w:rPr>
              <w:t>ИНН 38</w:t>
            </w:r>
            <w:r>
              <w:rPr>
                <w:rFonts w:ascii="Times New Roman" w:hAnsi="Times New Roman"/>
                <w:sz w:val="24"/>
                <w:szCs w:val="24"/>
              </w:rPr>
              <w:t>06002560</w:t>
            </w:r>
            <w:r w:rsidRPr="00367CDB">
              <w:rPr>
                <w:rFonts w:ascii="Times New Roman" w:hAnsi="Times New Roman"/>
                <w:sz w:val="24"/>
                <w:szCs w:val="24"/>
              </w:rPr>
              <w:t>, КПП 38</w:t>
            </w:r>
            <w:r>
              <w:rPr>
                <w:rFonts w:ascii="Times New Roman" w:hAnsi="Times New Roman"/>
                <w:sz w:val="24"/>
                <w:szCs w:val="24"/>
              </w:rPr>
              <w:t>0601001</w:t>
            </w: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665375</w:t>
            </w:r>
            <w:r w:rsidRPr="0082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Иркутская область,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Зиминский район, с. Кимильтей, ул. Чкалова, 70.</w:t>
            </w: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sz w:val="24"/>
                <w:szCs w:val="24"/>
              </w:rPr>
              <w:t xml:space="preserve">Телефон: 8 (39554) </w:t>
            </w:r>
            <w:r>
              <w:rPr>
                <w:rFonts w:ascii="Times New Roman" w:hAnsi="Times New Roman"/>
                <w:sz w:val="24"/>
                <w:szCs w:val="24"/>
              </w:rPr>
              <w:t>23-2-74</w:t>
            </w: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AEC" w:rsidRPr="00250361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572" w:type="dxa"/>
        <w:tblLook w:val="04A0"/>
      </w:tblPr>
      <w:tblGrid>
        <w:gridCol w:w="4786"/>
        <w:gridCol w:w="4786"/>
      </w:tblGrid>
      <w:tr w:rsidR="00547AEC" w:rsidRPr="00250361" w:rsidTr="00651160"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AEC" w:rsidRDefault="00547AEC" w:rsidP="00547AEC">
      <w:pPr>
        <w:pStyle w:val="a5"/>
        <w:jc w:val="right"/>
        <w:rPr>
          <w:rFonts w:ascii="Times New Roman" w:hAnsi="Times New Roman"/>
        </w:rPr>
      </w:pPr>
    </w:p>
    <w:p w:rsidR="00547AEC" w:rsidRDefault="00547AEC" w:rsidP="00547AEC">
      <w:pPr>
        <w:pStyle w:val="a5"/>
        <w:jc w:val="right"/>
        <w:rPr>
          <w:rFonts w:ascii="Times New Roman" w:hAnsi="Times New Roman"/>
        </w:rPr>
      </w:pPr>
    </w:p>
    <w:p w:rsidR="00547AEC" w:rsidRDefault="00547AEC" w:rsidP="00547AEC">
      <w:pPr>
        <w:pStyle w:val="a5"/>
        <w:jc w:val="right"/>
        <w:rPr>
          <w:rFonts w:ascii="Times New Roman" w:hAnsi="Times New Roman"/>
        </w:rPr>
      </w:pPr>
    </w:p>
    <w:p w:rsidR="00547AEC" w:rsidRDefault="00547AEC" w:rsidP="00547AEC">
      <w:pPr>
        <w:pStyle w:val="a5"/>
        <w:jc w:val="right"/>
        <w:rPr>
          <w:rFonts w:ascii="Times New Roman" w:hAnsi="Times New Roman"/>
        </w:rPr>
      </w:pPr>
    </w:p>
    <w:p w:rsidR="00547AEC" w:rsidRPr="0050484B" w:rsidRDefault="00547AEC" w:rsidP="00547AEC">
      <w:pPr>
        <w:pStyle w:val="a5"/>
        <w:jc w:val="right"/>
        <w:rPr>
          <w:rFonts w:ascii="Times New Roman" w:hAnsi="Times New Roman"/>
        </w:rPr>
      </w:pPr>
      <w:r w:rsidRPr="0050484B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</w:t>
      </w:r>
    </w:p>
    <w:p w:rsidR="00547AEC" w:rsidRDefault="00547AEC" w:rsidP="00547AEC">
      <w:pPr>
        <w:pStyle w:val="a5"/>
        <w:jc w:val="right"/>
        <w:rPr>
          <w:rFonts w:ascii="Times New Roman" w:hAnsi="Times New Roman"/>
          <w:color w:val="000000"/>
        </w:rPr>
      </w:pPr>
      <w:r w:rsidRPr="0050484B">
        <w:rPr>
          <w:rFonts w:ascii="Times New Roman" w:hAnsi="Times New Roman"/>
          <w:color w:val="FF0000"/>
        </w:rPr>
        <w:t xml:space="preserve">                                                                              </w:t>
      </w:r>
      <w:r w:rsidRPr="0050484B">
        <w:rPr>
          <w:rFonts w:ascii="Times New Roman" w:hAnsi="Times New Roman"/>
          <w:color w:val="000000"/>
        </w:rPr>
        <w:t>к договору</w:t>
      </w:r>
      <w:r>
        <w:rPr>
          <w:rFonts w:ascii="Times New Roman" w:hAnsi="Times New Roman"/>
          <w:color w:val="000000"/>
        </w:rPr>
        <w:t xml:space="preserve"> купли-продажи земельного участка</w:t>
      </w:r>
    </w:p>
    <w:p w:rsidR="00547AEC" w:rsidRPr="0050484B" w:rsidRDefault="00547AEC" w:rsidP="00547AEC">
      <w:pPr>
        <w:pStyle w:val="a5"/>
        <w:jc w:val="right"/>
        <w:rPr>
          <w:rFonts w:ascii="Times New Roman" w:hAnsi="Times New Roman"/>
          <w:color w:val="000000"/>
        </w:rPr>
      </w:pPr>
      <w:r w:rsidRPr="0050484B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hAnsi="Times New Roman"/>
          <w:color w:val="000000"/>
        </w:rPr>
        <w:t>______________ № ______</w:t>
      </w:r>
    </w:p>
    <w:p w:rsidR="00547AEC" w:rsidRPr="002052AB" w:rsidRDefault="00547AEC" w:rsidP="00547AEC">
      <w:pPr>
        <w:jc w:val="both"/>
        <w:rPr>
          <w:bCs/>
          <w:i/>
          <w:color w:val="FF0000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Pr="0050484B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484B">
        <w:rPr>
          <w:rFonts w:ascii="Times New Roman" w:hAnsi="Times New Roman"/>
          <w:b/>
          <w:sz w:val="24"/>
          <w:szCs w:val="24"/>
        </w:rPr>
        <w:t>А К Т</w:t>
      </w:r>
    </w:p>
    <w:p w:rsidR="00547AEC" w:rsidRPr="0050484B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0484B">
        <w:rPr>
          <w:rFonts w:ascii="Times New Roman" w:hAnsi="Times New Roman"/>
          <w:b/>
          <w:sz w:val="24"/>
          <w:szCs w:val="24"/>
        </w:rPr>
        <w:t>приема – передачи земельного участка</w:t>
      </w:r>
    </w:p>
    <w:p w:rsidR="00547AEC" w:rsidRPr="00732141" w:rsidRDefault="00547AEC" w:rsidP="00547AEC">
      <w:pPr>
        <w:jc w:val="center"/>
        <w:rPr>
          <w:bCs/>
          <w:color w:val="000000"/>
        </w:rPr>
      </w:pP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484B">
        <w:rPr>
          <w:rFonts w:ascii="Times New Roman" w:hAnsi="Times New Roman"/>
          <w:sz w:val="24"/>
          <w:szCs w:val="24"/>
        </w:rPr>
        <w:t xml:space="preserve">         Администрация </w:t>
      </w:r>
      <w:r>
        <w:rPr>
          <w:rFonts w:ascii="Times New Roman" w:hAnsi="Times New Roman"/>
          <w:sz w:val="24"/>
          <w:szCs w:val="24"/>
        </w:rPr>
        <w:t>Кимильтейского</w:t>
      </w:r>
      <w:r w:rsidRPr="0050484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района</w:t>
      </w:r>
      <w:r w:rsidRPr="0050484B">
        <w:rPr>
          <w:rFonts w:ascii="Times New Roman" w:hAnsi="Times New Roman"/>
          <w:sz w:val="24"/>
          <w:szCs w:val="24"/>
        </w:rPr>
        <w:t>, действующая от имени собственника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B08">
        <w:rPr>
          <w:rFonts w:ascii="Times New Roman" w:hAnsi="Times New Roman"/>
          <w:b/>
          <w:sz w:val="24"/>
          <w:szCs w:val="24"/>
        </w:rPr>
        <w:t>Кимильтейского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84B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070B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Зиминского района</w:t>
      </w:r>
      <w:r w:rsidRPr="0050484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84B">
        <w:rPr>
          <w:rFonts w:ascii="Times New Roman" w:hAnsi="Times New Roman"/>
          <w:sz w:val="24"/>
          <w:szCs w:val="24"/>
        </w:rPr>
        <w:t>в лице _____________________</w:t>
      </w:r>
      <w:proofErr w:type="gramStart"/>
      <w:r w:rsidRPr="005048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484B">
        <w:rPr>
          <w:rFonts w:ascii="Times New Roman" w:hAnsi="Times New Roman"/>
          <w:sz w:val="24"/>
          <w:szCs w:val="24"/>
        </w:rPr>
        <w:t xml:space="preserve"> именуемая в дальнейшем </w:t>
      </w:r>
      <w:r w:rsidRPr="0050484B">
        <w:rPr>
          <w:rFonts w:ascii="Times New Roman" w:hAnsi="Times New Roman"/>
          <w:b/>
          <w:sz w:val="24"/>
          <w:szCs w:val="24"/>
        </w:rPr>
        <w:t xml:space="preserve">«ПРОДАВЕЦ», </w:t>
      </w:r>
      <w:r w:rsidRPr="0050484B">
        <w:rPr>
          <w:rFonts w:ascii="Times New Roman" w:hAnsi="Times New Roman"/>
          <w:sz w:val="24"/>
          <w:szCs w:val="24"/>
        </w:rPr>
        <w:t xml:space="preserve">с одной стороны, и  ______________________, именуемый в дальнейшем  </w:t>
      </w:r>
      <w:r w:rsidRPr="0050484B">
        <w:rPr>
          <w:rFonts w:ascii="Times New Roman" w:hAnsi="Times New Roman"/>
          <w:b/>
          <w:sz w:val="24"/>
          <w:szCs w:val="24"/>
        </w:rPr>
        <w:t xml:space="preserve">«ПОКУПАТЕЛЬ», </w:t>
      </w:r>
      <w:r w:rsidRPr="0050484B">
        <w:rPr>
          <w:rFonts w:ascii="Times New Roman" w:hAnsi="Times New Roman"/>
          <w:sz w:val="24"/>
          <w:szCs w:val="24"/>
        </w:rPr>
        <w:t xml:space="preserve">и именуемые в дальнейшем «Стороны», </w:t>
      </w:r>
      <w:r w:rsidRPr="0050484B">
        <w:rPr>
          <w:rFonts w:ascii="Times New Roman" w:hAnsi="Times New Roman"/>
          <w:bCs/>
          <w:sz w:val="24"/>
          <w:szCs w:val="24"/>
        </w:rPr>
        <w:t>составили</w:t>
      </w:r>
      <w:r w:rsidRPr="0050484B">
        <w:rPr>
          <w:rFonts w:ascii="Times New Roman" w:hAnsi="Times New Roman"/>
          <w:sz w:val="24"/>
          <w:szCs w:val="24"/>
        </w:rPr>
        <w:t xml:space="preserve"> настоящий  Акт о нижеследующем:</w:t>
      </w: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484B">
        <w:rPr>
          <w:rFonts w:ascii="Times New Roman" w:hAnsi="Times New Roman"/>
          <w:b/>
          <w:sz w:val="24"/>
          <w:szCs w:val="24"/>
        </w:rPr>
        <w:t xml:space="preserve">    </w:t>
      </w:r>
      <w:r w:rsidRPr="0050484B">
        <w:rPr>
          <w:rFonts w:ascii="Times New Roman" w:hAnsi="Times New Roman"/>
          <w:sz w:val="24"/>
          <w:szCs w:val="24"/>
        </w:rPr>
        <w:t>1</w:t>
      </w:r>
      <w:r w:rsidRPr="0050484B">
        <w:rPr>
          <w:rFonts w:ascii="Times New Roman" w:hAnsi="Times New Roman"/>
          <w:b/>
          <w:sz w:val="24"/>
          <w:szCs w:val="24"/>
        </w:rPr>
        <w:t xml:space="preserve">. </w:t>
      </w:r>
      <w:r w:rsidRPr="0050484B">
        <w:rPr>
          <w:rFonts w:ascii="Times New Roman" w:hAnsi="Times New Roman"/>
          <w:sz w:val="24"/>
          <w:szCs w:val="24"/>
        </w:rPr>
        <w:t>Продавец передал, а Покупа</w:t>
      </w:r>
      <w:r>
        <w:rPr>
          <w:rFonts w:ascii="Times New Roman" w:hAnsi="Times New Roman"/>
          <w:sz w:val="24"/>
          <w:szCs w:val="24"/>
        </w:rPr>
        <w:t xml:space="preserve">тель принял  земельный участок </w:t>
      </w:r>
      <w:r w:rsidRPr="0050484B">
        <w:rPr>
          <w:rFonts w:ascii="Times New Roman" w:hAnsi="Times New Roman"/>
          <w:sz w:val="24"/>
          <w:szCs w:val="24"/>
        </w:rPr>
        <w:t>с кадастровым номером _________________, общей площадью _______ кв.м., расположенный по адресу: Иркутская область, Зиминский район, ___________________. Разрешенное использование земельного участк</w:t>
      </w:r>
      <w:r>
        <w:rPr>
          <w:rFonts w:ascii="Times New Roman" w:hAnsi="Times New Roman"/>
          <w:sz w:val="24"/>
          <w:szCs w:val="24"/>
        </w:rPr>
        <w:t xml:space="preserve">а – ______________________. </w:t>
      </w:r>
      <w:r w:rsidRPr="0050484B">
        <w:rPr>
          <w:rFonts w:ascii="Times New Roman" w:hAnsi="Times New Roman"/>
          <w:sz w:val="24"/>
          <w:szCs w:val="24"/>
        </w:rPr>
        <w:t xml:space="preserve">Категория земель - </w:t>
      </w:r>
      <w:r>
        <w:rPr>
          <w:rFonts w:ascii="Times New Roman" w:hAnsi="Times New Roman"/>
          <w:sz w:val="24"/>
          <w:szCs w:val="24"/>
        </w:rPr>
        <w:t>_________________</w:t>
      </w:r>
      <w:r w:rsidRPr="0050484B">
        <w:rPr>
          <w:rFonts w:ascii="Times New Roman" w:hAnsi="Times New Roman"/>
          <w:sz w:val="24"/>
          <w:szCs w:val="24"/>
        </w:rPr>
        <w:t>.</w:t>
      </w: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484B">
        <w:rPr>
          <w:rFonts w:ascii="Times New Roman" w:hAnsi="Times New Roman"/>
          <w:sz w:val="24"/>
          <w:szCs w:val="24"/>
        </w:rPr>
        <w:t xml:space="preserve">    2.  Продавец передал Покупателю все необходимые документы по земельному участку.</w:t>
      </w: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484B">
        <w:rPr>
          <w:rFonts w:ascii="Times New Roman" w:hAnsi="Times New Roman"/>
          <w:sz w:val="24"/>
          <w:szCs w:val="24"/>
        </w:rPr>
        <w:t xml:space="preserve">    3. Настоящий акт, вступает в силу с момента подписания его Сторонами и является неотъемлемой частью Договора купли-продажи земельного участка </w:t>
      </w:r>
      <w:proofErr w:type="gramStart"/>
      <w:r w:rsidRPr="0050484B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50484B">
        <w:rPr>
          <w:rFonts w:ascii="Times New Roman" w:hAnsi="Times New Roman"/>
          <w:bCs/>
          <w:sz w:val="24"/>
          <w:szCs w:val="24"/>
        </w:rPr>
        <w:t xml:space="preserve"> _____________  </w:t>
      </w:r>
      <w:r w:rsidRPr="0050484B">
        <w:rPr>
          <w:rFonts w:ascii="Times New Roman" w:hAnsi="Times New Roman"/>
          <w:bCs/>
          <w:color w:val="000000"/>
          <w:sz w:val="24"/>
          <w:szCs w:val="24"/>
        </w:rPr>
        <w:t>№ _____</w:t>
      </w:r>
      <w:r w:rsidRPr="0050484B">
        <w:rPr>
          <w:rFonts w:ascii="Times New Roman" w:hAnsi="Times New Roman"/>
          <w:bCs/>
          <w:sz w:val="24"/>
          <w:szCs w:val="24"/>
        </w:rPr>
        <w:t>.</w:t>
      </w:r>
    </w:p>
    <w:p w:rsidR="00547AEC" w:rsidRPr="0050484B" w:rsidRDefault="00547AEC" w:rsidP="00547A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0484B">
        <w:rPr>
          <w:rFonts w:ascii="Times New Roman" w:hAnsi="Times New Roman"/>
          <w:sz w:val="24"/>
          <w:szCs w:val="24"/>
        </w:rPr>
        <w:t xml:space="preserve">    4. Настоящий акт составлен в трех экземплярах, </w:t>
      </w:r>
      <w:r w:rsidRPr="0050484B">
        <w:rPr>
          <w:rFonts w:ascii="Times New Roman" w:eastAsia="Calibri" w:hAnsi="Times New Roman"/>
          <w:sz w:val="24"/>
          <w:szCs w:val="24"/>
        </w:rPr>
        <w:t>имеющих одинаковую юридическую силу, по одному экземпляру для каждой из Сторон, третий - для регистрирующего органа</w:t>
      </w:r>
      <w:r w:rsidRPr="0050484B">
        <w:rPr>
          <w:rFonts w:ascii="Times New Roman" w:hAnsi="Times New Roman"/>
          <w:sz w:val="24"/>
          <w:szCs w:val="24"/>
        </w:rPr>
        <w:t>.</w:t>
      </w:r>
    </w:p>
    <w:p w:rsidR="00547AEC" w:rsidRPr="005403D9" w:rsidRDefault="00547AEC" w:rsidP="00547AEC">
      <w:pPr>
        <w:jc w:val="both"/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47AEC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54DE">
        <w:rPr>
          <w:rFonts w:ascii="Times New Roman" w:hAnsi="Times New Roman"/>
          <w:b/>
          <w:sz w:val="24"/>
          <w:szCs w:val="24"/>
        </w:rPr>
        <w:t>Юридические адреса и реквизиты (паспортные данные) сторон:</w:t>
      </w:r>
    </w:p>
    <w:p w:rsidR="00547AEC" w:rsidRPr="00CE54DE" w:rsidRDefault="00547AEC" w:rsidP="00547A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7AEC" w:rsidRPr="00250361" w:rsidTr="00651160"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9"/>
            </w:tblGrid>
            <w:tr w:rsidR="00547AEC" w:rsidRPr="00367CDB" w:rsidTr="00651160">
              <w:tc>
                <w:tcPr>
                  <w:tcW w:w="4785" w:type="dxa"/>
                  <w:shd w:val="clear" w:color="auto" w:fill="auto"/>
                </w:tcPr>
                <w:p w:rsidR="00547AEC" w:rsidRPr="00367CDB" w:rsidRDefault="00547AEC" w:rsidP="0065116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CDB">
                    <w:rPr>
                      <w:rFonts w:ascii="Times New Roman" w:hAnsi="Times New Roman"/>
                      <w:sz w:val="24"/>
                      <w:szCs w:val="24"/>
                    </w:rPr>
                    <w:t>Продавец:</w:t>
                  </w:r>
                </w:p>
              </w:tc>
            </w:tr>
            <w:tr w:rsidR="00547AEC" w:rsidRPr="00367CDB" w:rsidTr="00651160">
              <w:tc>
                <w:tcPr>
                  <w:tcW w:w="4785" w:type="dxa"/>
                  <w:shd w:val="clear" w:color="auto" w:fill="auto"/>
                </w:tcPr>
                <w:p w:rsidR="00547AEC" w:rsidRPr="00367CDB" w:rsidRDefault="00547AEC" w:rsidP="0065116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CD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Администрация  Кимильтейского муниципального образования Зиминского района: </w:t>
                  </w:r>
                  <w:r w:rsidRPr="00367CDB">
                    <w:rPr>
                      <w:rFonts w:ascii="Times New Roman" w:hAnsi="Times New Roman"/>
                      <w:sz w:val="24"/>
                      <w:szCs w:val="24"/>
                    </w:rPr>
                    <w:t>ИНН 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06002560</w:t>
                  </w:r>
                  <w:r w:rsidRPr="00367CDB">
                    <w:rPr>
                      <w:rFonts w:ascii="Times New Roman" w:hAnsi="Times New Roman"/>
                      <w:sz w:val="24"/>
                      <w:szCs w:val="24"/>
                    </w:rPr>
                    <w:t>, КПП 38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0601001</w:t>
                  </w:r>
                  <w:r w:rsidRPr="00367C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47AEC" w:rsidRPr="00367CDB" w:rsidRDefault="00547AEC" w:rsidP="0065116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665375</w:t>
                  </w:r>
                  <w:r w:rsidRPr="00367CD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Иркутская область, Зиминс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кий район, с. Кимильтей, ул. Чка</w:t>
                  </w:r>
                  <w:r w:rsidRPr="00367CD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лова, 70.</w:t>
                  </w:r>
                </w:p>
                <w:p w:rsidR="00547AEC" w:rsidRPr="00367CDB" w:rsidRDefault="00547AEC" w:rsidP="0065116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7CDB">
                    <w:rPr>
                      <w:rFonts w:ascii="Times New Roman" w:hAnsi="Times New Roman"/>
                      <w:sz w:val="24"/>
                      <w:szCs w:val="24"/>
                    </w:rPr>
                    <w:t>Телефон: 8 (39554) 23-2-74</w:t>
                  </w:r>
                </w:p>
                <w:p w:rsidR="00547AEC" w:rsidRPr="00367CDB" w:rsidRDefault="00547AEC" w:rsidP="0065116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7AEC" w:rsidRDefault="00547AEC" w:rsidP="00651160"/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>Покупатель</w:t>
            </w:r>
            <w:r w:rsidRPr="0025036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47AEC" w:rsidRPr="00250361" w:rsidTr="00651160">
        <w:tc>
          <w:tcPr>
            <w:tcW w:w="4785" w:type="dxa"/>
            <w:shd w:val="clear" w:color="auto" w:fill="auto"/>
          </w:tcPr>
          <w:p w:rsidR="00547AEC" w:rsidRDefault="00547AEC" w:rsidP="00651160"/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AEC" w:rsidRPr="00250361" w:rsidRDefault="00547AEC" w:rsidP="00547AE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50361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572" w:type="dxa"/>
        <w:tblLook w:val="04A0"/>
      </w:tblPr>
      <w:tblGrid>
        <w:gridCol w:w="4786"/>
        <w:gridCol w:w="4786"/>
      </w:tblGrid>
      <w:tr w:rsidR="00547AEC" w:rsidRPr="00250361" w:rsidTr="00651160"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0361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361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547AEC" w:rsidRPr="00250361" w:rsidRDefault="00547AEC" w:rsidP="006511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AEC" w:rsidRDefault="00547AEC" w:rsidP="00547AEC">
      <w:pPr>
        <w:ind w:left="360"/>
        <w:jc w:val="center"/>
      </w:pPr>
    </w:p>
    <w:p w:rsidR="004F13B0" w:rsidRPr="00547AEC" w:rsidRDefault="004F13B0">
      <w:pPr>
        <w:rPr>
          <w:rFonts w:ascii="Times New Roman" w:hAnsi="Times New Roman"/>
          <w:sz w:val="24"/>
          <w:szCs w:val="24"/>
        </w:rPr>
      </w:pPr>
    </w:p>
    <w:sectPr w:rsidR="004F13B0" w:rsidRPr="00547AEC" w:rsidSect="006250C3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AEC"/>
    <w:rsid w:val="004336A9"/>
    <w:rsid w:val="004F13B0"/>
    <w:rsid w:val="00547AEC"/>
    <w:rsid w:val="00600034"/>
    <w:rsid w:val="006E0B0A"/>
    <w:rsid w:val="00C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47AE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7AE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7AEC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7AE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7AEC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7AEC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7AEC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47AEC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47AE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Calibri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7AEC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7AE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47AEC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47AE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547A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547A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C6C3966C965C09AB0786FCA357ABF619AEDA98908BB115A69861B8A90CF28F016BE26B2E9F1v8AAI" TargetMode="External"/><Relationship Id="rId5" Type="http://schemas.openxmlformats.org/officeDocument/2006/relationships/hyperlink" Target="consultantplus://offline/ref=0935E323DFBBA43BA1584DBC5776881F22FC449FEBD68A4718C48029E24CE6A9E457D7F29DtFa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2019-12-23T01:21:00Z</dcterms:created>
  <dcterms:modified xsi:type="dcterms:W3CDTF">2019-12-23T01:22:00Z</dcterms:modified>
</cp:coreProperties>
</file>